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24E" w:rsidRDefault="0019624E" w:rsidP="0019624E">
      <w:pPr>
        <w:spacing w:line="560" w:lineRule="exact"/>
        <w:ind w:firstLineChars="250" w:firstLine="800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ind w:firstLineChars="250" w:firstLine="800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Pr="0019624E" w:rsidRDefault="0019624E" w:rsidP="0019624E">
      <w:pPr>
        <w:spacing w:line="560" w:lineRule="exact"/>
        <w:rPr>
          <w:rFonts w:ascii="方正小标宋简体" w:eastAsia="方正小标宋简体" w:hAnsi="方正小标宋简体" w:cs="方正黑体_GBK"/>
          <w:sz w:val="44"/>
          <w:szCs w:val="44"/>
        </w:rPr>
      </w:pPr>
      <w:r w:rsidRPr="0019624E">
        <w:rPr>
          <w:rFonts w:ascii="方正小标宋简体" w:eastAsia="方正小标宋简体" w:hAnsi="方正小标宋简体" w:cs="方正黑体_GBK" w:hint="eastAsia"/>
          <w:sz w:val="44"/>
          <w:szCs w:val="44"/>
        </w:rPr>
        <w:t>2024 九天“科幻与未来”高校青年创新征集</w:t>
      </w:r>
    </w:p>
    <w:p w:rsidR="0019624E" w:rsidRP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  <w:r w:rsidRPr="0019624E">
        <w:rPr>
          <w:rFonts w:ascii="方正小标宋简体" w:eastAsia="方正小标宋简体" w:hAnsi="方正小标宋简体" w:cs="方正黑体_GBK"/>
          <w:sz w:val="44"/>
          <w:szCs w:val="44"/>
        </w:rPr>
        <w:t>未来场景创新方案</w:t>
      </w:r>
    </w:p>
    <w:p w:rsidR="0019624E" w:rsidRP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</w:p>
    <w:p w:rsidR="0019624E" w:rsidRP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</w:p>
    <w:p w:rsidR="0019624E" w:rsidRP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  <w:r w:rsidRPr="0019624E">
        <w:rPr>
          <w:rFonts w:ascii="方正小标宋简体" w:eastAsia="方正小标宋简体" w:hAnsi="方正小标宋简体" w:cs="方正黑体_GBK" w:hint="eastAsia"/>
          <w:sz w:val="44"/>
          <w:szCs w:val="44"/>
        </w:rPr>
        <w:t>方案名称：</w:t>
      </w:r>
    </w:p>
    <w:p w:rsidR="00CE465A" w:rsidRPr="0019624E" w:rsidRDefault="00CE465A" w:rsidP="0019624E">
      <w:pPr>
        <w:spacing w:line="560" w:lineRule="exact"/>
        <w:jc w:val="center"/>
        <w:rPr>
          <w:rFonts w:ascii="方正小标宋简体" w:eastAsia="方正小标宋简体" w:hAnsi="方正小标宋简体" w:cs="方正黑体_GBK" w:hint="eastAsia"/>
          <w:sz w:val="44"/>
          <w:szCs w:val="44"/>
        </w:rPr>
      </w:pPr>
    </w:p>
    <w:p w:rsidR="0019624E" w:rsidRP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</w:p>
    <w:p w:rsidR="0019624E" w:rsidRP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44"/>
          <w:szCs w:val="44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 w:hint="eastAsia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Default="0019624E" w:rsidP="0019624E">
      <w:pPr>
        <w:spacing w:line="560" w:lineRule="exact"/>
        <w:jc w:val="center"/>
        <w:rPr>
          <w:rFonts w:ascii="方正小标宋简体" w:eastAsia="方正小标宋简体" w:hAnsi="方正小标宋简体" w:cs="方正黑体_GBK"/>
          <w:sz w:val="32"/>
          <w:szCs w:val="32"/>
        </w:rPr>
      </w:pPr>
    </w:p>
    <w:p w:rsidR="0019624E" w:rsidRPr="0019624E" w:rsidRDefault="0019624E" w:rsidP="0019624E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9624E">
        <w:rPr>
          <w:rFonts w:ascii="仿宋" w:eastAsia="仿宋" w:hAnsi="仿宋" w:hint="eastAsia"/>
          <w:color w:val="000000"/>
          <w:sz w:val="32"/>
          <w:szCs w:val="32"/>
        </w:rPr>
        <w:t>学校：</w:t>
      </w:r>
    </w:p>
    <w:p w:rsidR="0019624E" w:rsidRPr="0019624E" w:rsidRDefault="0019624E" w:rsidP="0019624E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9624E">
        <w:rPr>
          <w:rFonts w:ascii="仿宋" w:eastAsia="仿宋" w:hAnsi="仿宋" w:hint="eastAsia"/>
          <w:color w:val="000000"/>
          <w:sz w:val="32"/>
          <w:szCs w:val="32"/>
        </w:rPr>
        <w:t>团队负责人：</w:t>
      </w:r>
    </w:p>
    <w:p w:rsidR="00A95473" w:rsidRDefault="0019624E" w:rsidP="0019624E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9624E">
        <w:rPr>
          <w:rFonts w:ascii="仿宋" w:eastAsia="仿宋" w:hAnsi="仿宋"/>
          <w:color w:val="000000"/>
          <w:sz w:val="32"/>
          <w:szCs w:val="32"/>
        </w:rPr>
        <w:t>2024年</w:t>
      </w:r>
      <w:r w:rsidRPr="0019624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A95473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19624E">
        <w:rPr>
          <w:rFonts w:ascii="仿宋" w:eastAsia="仿宋" w:hAnsi="仿宋"/>
          <w:color w:val="000000"/>
          <w:sz w:val="32"/>
          <w:szCs w:val="32"/>
        </w:rPr>
        <w:t>月</w:t>
      </w:r>
      <w:r w:rsidR="00A95473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19624E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19624E">
        <w:rPr>
          <w:rFonts w:ascii="仿宋" w:eastAsia="仿宋" w:hAnsi="仿宋"/>
          <w:color w:val="000000"/>
          <w:sz w:val="32"/>
          <w:szCs w:val="32"/>
        </w:rPr>
        <w:t>日</w:t>
      </w:r>
    </w:p>
    <w:p w:rsidR="0019624E" w:rsidRPr="00A95473" w:rsidRDefault="00A95473" w:rsidP="00A95473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</w:p>
    <w:p w:rsidR="0019624E" w:rsidRPr="0019624E" w:rsidRDefault="0019624E" w:rsidP="0019624E">
      <w:pPr>
        <w:pStyle w:val="a9"/>
        <w:numPr>
          <w:ilvl w:val="0"/>
          <w:numId w:val="1"/>
        </w:numPr>
        <w:spacing w:line="560" w:lineRule="exact"/>
        <w:jc w:val="left"/>
        <w:rPr>
          <w:rFonts w:ascii="黑体" w:eastAsia="黑体" w:hAnsi="黑体" w:cs="方正黑体_GBK"/>
          <w:sz w:val="32"/>
          <w:szCs w:val="32"/>
        </w:rPr>
      </w:pPr>
      <w:r w:rsidRPr="0019624E">
        <w:rPr>
          <w:rFonts w:ascii="黑体" w:eastAsia="黑体" w:hAnsi="黑体" w:cs="方正黑体_GBK"/>
          <w:sz w:val="32"/>
          <w:szCs w:val="32"/>
        </w:rPr>
        <w:lastRenderedPageBreak/>
        <w:t>未来场景</w:t>
      </w:r>
      <w:r w:rsidRPr="0019624E">
        <w:rPr>
          <w:rFonts w:ascii="黑体" w:eastAsia="黑体" w:hAnsi="黑体" w:cs="方正黑体_GBK" w:hint="eastAsia"/>
          <w:sz w:val="32"/>
          <w:szCs w:val="32"/>
        </w:rPr>
        <w:t>创新方案</w:t>
      </w:r>
      <w:r w:rsidRPr="0019624E">
        <w:rPr>
          <w:rFonts w:ascii="黑体" w:eastAsia="黑体" w:hAnsi="黑体" w:cs="方正黑体_GBK"/>
          <w:sz w:val="32"/>
          <w:szCs w:val="32"/>
        </w:rPr>
        <w:t>简介</w:t>
      </w:r>
      <w:r w:rsidRPr="0019624E">
        <w:rPr>
          <w:rFonts w:ascii="黑体" w:eastAsia="黑体" w:hAnsi="黑体" w:cs="方正黑体_GBK" w:hint="eastAsia"/>
          <w:sz w:val="32"/>
          <w:szCs w:val="32"/>
        </w:rPr>
        <w:t>：</w:t>
      </w:r>
    </w:p>
    <w:p w:rsidR="0019624E" w:rsidRPr="00A95473" w:rsidRDefault="00A95473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>
        <w:rPr>
          <w:rFonts w:ascii="仿宋" w:eastAsia="仿宋" w:hAnsi="仿宋" w:cs="方正黑体_GBK" w:hint="eastAsia"/>
          <w:sz w:val="24"/>
        </w:rPr>
        <w:t>简要描述本方案的</w:t>
      </w:r>
      <w:r w:rsidR="0019624E" w:rsidRPr="00A95473">
        <w:rPr>
          <w:rFonts w:ascii="仿宋" w:eastAsia="仿宋" w:hAnsi="仿宋" w:cs="方正黑体_GBK"/>
          <w:sz w:val="24"/>
        </w:rPr>
        <w:t>科学理论依据、拟解决问题、未来运用场景描述相关内容</w:t>
      </w:r>
      <w:r w:rsidR="0019624E" w:rsidRPr="00A95473">
        <w:rPr>
          <w:rFonts w:ascii="仿宋" w:eastAsia="仿宋" w:hAnsi="仿宋" w:cs="方正黑体_GBK" w:hint="eastAsia"/>
          <w:sz w:val="24"/>
        </w:rPr>
        <w:t>。</w:t>
      </w:r>
      <w:r w:rsidR="0019624E" w:rsidRPr="00A95473">
        <w:rPr>
          <w:rFonts w:ascii="仿宋" w:eastAsia="仿宋" w:hAnsi="仿宋" w:cs="方正黑体_GBK"/>
          <w:sz w:val="24"/>
        </w:rPr>
        <w:t>对相关技术及所应用的未来场景进行描述。解释相关技术能解决/协同场景下的哪种问题。</w:t>
      </w:r>
    </w:p>
    <w:p w:rsidR="0019624E" w:rsidRPr="00A95473" w:rsidRDefault="0019624E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注：场景设定需具备现实基础与科学理论依据。</w:t>
      </w:r>
    </w:p>
    <w:p w:rsidR="00392EE2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  <w:r w:rsidRPr="008D2F00">
        <w:rPr>
          <w:rFonts w:ascii="仿宋" w:eastAsia="仿宋" w:hAnsi="仿宋" w:hint="eastAsia"/>
          <w:sz w:val="32"/>
          <w:szCs w:val="32"/>
        </w:rPr>
        <w:t>方案正文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D2F00" w:rsidRP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9624E" w:rsidRDefault="0019624E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A95473" w:rsidRPr="00A95473" w:rsidRDefault="008D2F00" w:rsidP="00A95473">
      <w:pPr>
        <w:pStyle w:val="a9"/>
        <w:numPr>
          <w:ilvl w:val="0"/>
          <w:numId w:val="1"/>
        </w:numPr>
        <w:spacing w:line="560" w:lineRule="exact"/>
        <w:jc w:val="left"/>
        <w:rPr>
          <w:rFonts w:ascii="黑体" w:eastAsia="黑体" w:hAnsi="黑体" w:cs="方正黑体_GBK"/>
          <w:sz w:val="32"/>
          <w:szCs w:val="32"/>
        </w:rPr>
      </w:pPr>
      <w:r w:rsidRPr="008D2F00">
        <w:rPr>
          <w:rFonts w:ascii="黑体" w:eastAsia="黑体" w:hAnsi="黑体" w:cs="方正黑体_GBK"/>
          <w:sz w:val="32"/>
          <w:szCs w:val="32"/>
        </w:rPr>
        <w:t>相关技术的科学性描述</w:t>
      </w:r>
      <w:r w:rsidRPr="0019624E">
        <w:rPr>
          <w:rFonts w:ascii="黑体" w:eastAsia="黑体" w:hAnsi="黑体" w:cs="方正黑体_GBK" w:hint="eastAsia"/>
          <w:sz w:val="32"/>
          <w:szCs w:val="32"/>
        </w:rPr>
        <w:t>：</w:t>
      </w:r>
    </w:p>
    <w:p w:rsidR="00A95473" w:rsidRDefault="00A95473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>
        <w:rPr>
          <w:rFonts w:ascii="仿宋" w:eastAsia="仿宋" w:hAnsi="仿宋" w:cs="方正黑体_GBK" w:hint="eastAsia"/>
          <w:sz w:val="24"/>
        </w:rPr>
        <w:t>填写参考：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1</w:t>
      </w:r>
      <w:r w:rsidRPr="00A95473">
        <w:rPr>
          <w:rFonts w:ascii="仿宋" w:eastAsia="仿宋" w:hAnsi="仿宋" w:cs="方正黑体_GBK"/>
          <w:sz w:val="24"/>
        </w:rPr>
        <w:t>、描述相关技术的理论依据：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科学含义是否清晰，背后的科学原理是否基于可靠的科学理论和实验数据。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2、描述相关技术的技术可行度：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评估创意所涉及的产品及技术是否存在可行的技术路线。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3、描述相关技术的研究方法：</w:t>
      </w:r>
    </w:p>
    <w:p w:rsidR="0019624E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是否采用了科学严谨的研究方法，包括实验设计、数据采集和分析等方面。</w:t>
      </w:r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  <w:r w:rsidRPr="008D2F00">
        <w:rPr>
          <w:rFonts w:ascii="仿宋" w:eastAsia="仿宋" w:hAnsi="仿宋" w:hint="eastAsia"/>
          <w:sz w:val="32"/>
          <w:szCs w:val="32"/>
        </w:rPr>
        <w:t>方案正文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D2F00" w:rsidRP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A95473" w:rsidRDefault="00A95473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Pr="008D2F00" w:rsidRDefault="008D2F00" w:rsidP="008D2F00">
      <w:pPr>
        <w:pStyle w:val="a9"/>
        <w:numPr>
          <w:ilvl w:val="0"/>
          <w:numId w:val="1"/>
        </w:numPr>
        <w:spacing w:line="560" w:lineRule="exact"/>
        <w:jc w:val="left"/>
        <w:rPr>
          <w:rFonts w:ascii="黑体" w:eastAsia="黑体" w:hAnsi="黑体" w:cs="方正黑体_GBK"/>
          <w:sz w:val="32"/>
          <w:szCs w:val="32"/>
        </w:rPr>
      </w:pPr>
      <w:bookmarkStart w:id="0" w:name="OLE_LINK319"/>
      <w:bookmarkStart w:id="1" w:name="OLE_LINK318"/>
      <w:r w:rsidRPr="008D2F00">
        <w:rPr>
          <w:rFonts w:ascii="黑体" w:eastAsia="黑体" w:hAnsi="黑体" w:cs="方正黑体_GBK" w:hint="eastAsia"/>
          <w:sz w:val="32"/>
          <w:szCs w:val="32"/>
        </w:rPr>
        <w:t>相关技术的创新性描述：</w:t>
      </w:r>
    </w:p>
    <w:p w:rsidR="00A95473" w:rsidRDefault="00A95473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填写参考：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1、描述相关技术的突破性：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是否突破传统思维，技术痛点是否明确，是否为解决特定问题提供了全新的方法或解决方案。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2</w:t>
      </w:r>
      <w:r w:rsidRPr="00A95473">
        <w:rPr>
          <w:rFonts w:ascii="仿宋" w:eastAsia="仿宋" w:hAnsi="仿宋" w:cs="方正黑体_GBK" w:hint="eastAsia"/>
          <w:sz w:val="24"/>
        </w:rPr>
        <w:t>、描述相关技术的独创性及前瞻性：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对相关技术的独创性进行阐述，并分析是否能够在相关领域中引领潮流。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3</w:t>
      </w:r>
      <w:r w:rsidRPr="00A95473">
        <w:rPr>
          <w:rFonts w:ascii="仿宋" w:eastAsia="仿宋" w:hAnsi="仿宋" w:cs="方正黑体_GBK" w:hint="eastAsia"/>
          <w:sz w:val="24"/>
        </w:rPr>
        <w:t>、描述相关技术的融合性：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是否整合了不同学科领域的知识和技术，展现出跨界融合的创新思维。</w:t>
      </w:r>
      <w:bookmarkEnd w:id="0"/>
      <w:bookmarkEnd w:id="1"/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  <w:r w:rsidRPr="008D2F00">
        <w:rPr>
          <w:rFonts w:ascii="仿宋" w:eastAsia="仿宋" w:hAnsi="仿宋" w:hint="eastAsia"/>
          <w:sz w:val="32"/>
          <w:szCs w:val="32"/>
        </w:rPr>
        <w:t>方案正文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D2F00" w:rsidRP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A95473" w:rsidRDefault="00A95473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  <w:rPr>
          <w:rFonts w:ascii="仿宋" w:eastAsia="仿宋" w:hAnsi="仿宋"/>
          <w:color w:val="000000"/>
          <w:sz w:val="22"/>
          <w:szCs w:val="28"/>
        </w:rPr>
      </w:pPr>
    </w:p>
    <w:p w:rsidR="008D2F00" w:rsidRPr="008D2F00" w:rsidRDefault="008D2F00" w:rsidP="008D2F00">
      <w:pPr>
        <w:pStyle w:val="a9"/>
        <w:numPr>
          <w:ilvl w:val="0"/>
          <w:numId w:val="1"/>
        </w:numPr>
        <w:spacing w:line="560" w:lineRule="exact"/>
        <w:jc w:val="left"/>
        <w:rPr>
          <w:rFonts w:ascii="黑体" w:eastAsia="黑体" w:hAnsi="黑体" w:cs="方正黑体_GBK"/>
          <w:sz w:val="32"/>
          <w:szCs w:val="32"/>
        </w:rPr>
      </w:pPr>
      <w:r w:rsidRPr="008D2F00">
        <w:rPr>
          <w:rFonts w:ascii="黑体" w:eastAsia="黑体" w:hAnsi="黑体" w:cs="方正黑体_GBK" w:hint="eastAsia"/>
          <w:sz w:val="32"/>
          <w:szCs w:val="32"/>
        </w:rPr>
        <w:t>相关技术的市场应用性描述：</w:t>
      </w:r>
    </w:p>
    <w:p w:rsidR="00A95473" w:rsidRDefault="00A95473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/>
          <w:sz w:val="24"/>
        </w:rPr>
        <w:t>填写参考：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1、描述相关技术的市场需求（痛点）：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是否满足当前或未来市场的实际需求，是否具有广泛的应用前景。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根据市场对技术要求及主要竞争者的满足情况，分析目前的市场机会。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2、描述相关技术的应用体验：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评估产品或技术是否能够提供良好的使用体验，是否易于使用且符合习惯。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是否满足应用者的用户需求，是否对国民经济体有主要支撑。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3、描述相关技术的可行与可持续性：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包括技术可行性、成本可行性，并关注其在长期内的可持续发展性。</w:t>
      </w:r>
    </w:p>
    <w:p w:rsidR="008D2F00" w:rsidRPr="00A95473" w:rsidRDefault="008D2F00" w:rsidP="008D2F00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包括制作材料是否满足目前供给市场的情况，是否能长期迭代。</w:t>
      </w:r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  <w:r w:rsidRPr="008D2F00">
        <w:rPr>
          <w:rFonts w:ascii="仿宋" w:eastAsia="仿宋" w:hAnsi="仿宋" w:hint="eastAsia"/>
          <w:sz w:val="32"/>
          <w:szCs w:val="32"/>
        </w:rPr>
        <w:lastRenderedPageBreak/>
        <w:t>方案正文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Pr="008D2F00" w:rsidRDefault="00A95473" w:rsidP="008D2F00">
      <w:pPr>
        <w:pStyle w:val="a9"/>
        <w:numPr>
          <w:ilvl w:val="0"/>
          <w:numId w:val="1"/>
        </w:numPr>
        <w:spacing w:line="560" w:lineRule="exact"/>
        <w:jc w:val="left"/>
        <w:rPr>
          <w:rFonts w:ascii="黑体" w:eastAsia="黑体" w:hAnsi="黑体" w:cs="方正黑体_GBK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其它补充资料</w:t>
      </w:r>
      <w:r w:rsidR="008D2F00" w:rsidRPr="008D2F00">
        <w:rPr>
          <w:rFonts w:ascii="黑体" w:eastAsia="黑体" w:hAnsi="黑体" w:cs="方正黑体_GBK" w:hint="eastAsia"/>
          <w:sz w:val="32"/>
          <w:szCs w:val="32"/>
        </w:rPr>
        <w:t>：</w:t>
      </w:r>
    </w:p>
    <w:p w:rsidR="008D2F00" w:rsidRPr="00A95473" w:rsidRDefault="00A95473" w:rsidP="00A95473">
      <w:pPr>
        <w:pStyle w:val="a9"/>
        <w:spacing w:line="360" w:lineRule="exact"/>
        <w:jc w:val="left"/>
        <w:rPr>
          <w:rFonts w:ascii="仿宋" w:eastAsia="仿宋" w:hAnsi="仿宋" w:cs="方正黑体_GBK"/>
          <w:sz w:val="24"/>
        </w:rPr>
      </w:pPr>
      <w:r w:rsidRPr="00A95473">
        <w:rPr>
          <w:rFonts w:ascii="仿宋" w:eastAsia="仿宋" w:hAnsi="仿宋" w:cs="方正黑体_GBK" w:hint="eastAsia"/>
          <w:sz w:val="24"/>
        </w:rPr>
        <w:t>可附加其它研究成果及补充资料进行说明，如</w:t>
      </w:r>
      <w:r>
        <w:rPr>
          <w:rFonts w:ascii="仿宋" w:eastAsia="仿宋" w:hAnsi="仿宋" w:cs="方正黑体_GBK" w:hint="eastAsia"/>
          <w:sz w:val="24"/>
        </w:rPr>
        <w:t>附加</w:t>
      </w:r>
      <w:r w:rsidRPr="00A95473">
        <w:rPr>
          <w:rFonts w:ascii="仿宋" w:eastAsia="仿宋" w:hAnsi="仿宋" w:cs="方正黑体_GBK" w:hint="eastAsia"/>
          <w:sz w:val="24"/>
        </w:rPr>
        <w:t>工程文件或视频，可一并发送至相应活动邮箱</w:t>
      </w:r>
      <w:r>
        <w:rPr>
          <w:rFonts w:ascii="仿宋" w:eastAsia="仿宋" w:hAnsi="仿宋" w:cs="方正黑体_GBK" w:hint="eastAsia"/>
          <w:sz w:val="24"/>
        </w:rPr>
        <w:t>。</w:t>
      </w:r>
    </w:p>
    <w:p w:rsidR="008D2F00" w:rsidRPr="008D2F00" w:rsidRDefault="008D2F00" w:rsidP="008D2F0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D2F00" w:rsidRDefault="008D2F00" w:rsidP="008D2F00">
      <w:pPr>
        <w:spacing w:line="560" w:lineRule="exact"/>
      </w:pPr>
    </w:p>
    <w:p w:rsidR="008D2F00" w:rsidRDefault="008D2F00" w:rsidP="008D2F00">
      <w:pPr>
        <w:spacing w:line="560" w:lineRule="exact"/>
      </w:pPr>
    </w:p>
    <w:sectPr w:rsidR="008D2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方正黑体_GBK">
    <w:altName w:val="微软雅黑"/>
    <w:panose1 w:val="020B0604020202020204"/>
    <w:charset w:val="86"/>
    <w:family w:val="auto"/>
    <w:pitch w:val="default"/>
    <w:sig w:usb0="E0002AFF" w:usb1="C80E7843" w:usb2="00000019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33471"/>
    <w:multiLevelType w:val="hybridMultilevel"/>
    <w:tmpl w:val="E728A030"/>
    <w:lvl w:ilvl="0" w:tplc="CF6024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2824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E"/>
    <w:rsid w:val="0019624E"/>
    <w:rsid w:val="0033378E"/>
    <w:rsid w:val="00392EE2"/>
    <w:rsid w:val="00507687"/>
    <w:rsid w:val="00696F8E"/>
    <w:rsid w:val="008D2F00"/>
    <w:rsid w:val="00A95473"/>
    <w:rsid w:val="00B862DA"/>
    <w:rsid w:val="00C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4330F"/>
  <w15:chartTrackingRefBased/>
  <w15:docId w15:val="{BB2CFCA2-4D4E-3F41-8503-208CD28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7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2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24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24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24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24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24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24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24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qFormat/>
    <w:rsid w:val="0033378E"/>
    <w:pPr>
      <w:spacing w:line="560" w:lineRule="exact"/>
      <w:jc w:val="left"/>
    </w:pPr>
    <w:rPr>
      <w:rFonts w:ascii="黑体" w:eastAsia="黑体" w:hAnsi="黑体"/>
      <w:b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3378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962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962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9624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9624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9624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9624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9624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9624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9624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96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624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9624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624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9624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624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9624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962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9624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962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405</Words>
  <Characters>474</Characters>
  <Application>Microsoft Office Word</Application>
  <DocSecurity>0</DocSecurity>
  <Lines>67</Lines>
  <Paragraphs>79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shirleyzhai</dc:creator>
  <cp:keywords/>
  <dc:description/>
  <cp:lastModifiedBy>shirleyzhai</cp:lastModifiedBy>
  <cp:revision>3</cp:revision>
  <dcterms:created xsi:type="dcterms:W3CDTF">2024-02-27T10:39:00Z</dcterms:created>
  <dcterms:modified xsi:type="dcterms:W3CDTF">2024-03-12T12:26:00Z</dcterms:modified>
</cp:coreProperties>
</file>